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D3C3" w14:textId="77777777" w:rsidR="00986609" w:rsidRPr="006B759A" w:rsidRDefault="00D464C6" w:rsidP="0098660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do Zarządzenia Nr 1</w:t>
      </w:r>
      <w:r w:rsidR="00992293">
        <w:rPr>
          <w:rFonts w:ascii="Times New Roman" w:hAnsi="Times New Roman"/>
          <w:i/>
        </w:rPr>
        <w:t>6</w:t>
      </w:r>
      <w:r w:rsidR="00986609" w:rsidRPr="006B759A">
        <w:rPr>
          <w:rFonts w:ascii="Times New Roman" w:hAnsi="Times New Roman"/>
          <w:i/>
        </w:rPr>
        <w:t>/W/202</w:t>
      </w:r>
      <w:r w:rsidR="009D1E07">
        <w:rPr>
          <w:rFonts w:ascii="Times New Roman" w:hAnsi="Times New Roman"/>
          <w:i/>
        </w:rPr>
        <w:t>1</w:t>
      </w:r>
      <w:r w:rsidR="00986609" w:rsidRPr="006B759A">
        <w:rPr>
          <w:rFonts w:ascii="Times New Roman" w:hAnsi="Times New Roman"/>
          <w:i/>
        </w:rPr>
        <w:t xml:space="preserve"> </w:t>
      </w:r>
    </w:p>
    <w:p w14:paraId="6F189782" w14:textId="77777777" w:rsidR="00986609" w:rsidRPr="006B759A" w:rsidRDefault="00986609" w:rsidP="00986609">
      <w:pPr>
        <w:jc w:val="right"/>
        <w:rPr>
          <w:rFonts w:ascii="Times New Roman" w:hAnsi="Times New Roman"/>
          <w:i/>
        </w:rPr>
      </w:pPr>
      <w:r w:rsidRPr="006B759A">
        <w:rPr>
          <w:rFonts w:ascii="Times New Roman" w:hAnsi="Times New Roman"/>
          <w:i/>
        </w:rPr>
        <w:t xml:space="preserve">Dyrektora Szkoły Podstawowej Nr 1 im. Adama Mickiewicza </w:t>
      </w:r>
    </w:p>
    <w:p w14:paraId="1D7954DC" w14:textId="77777777" w:rsidR="00986609" w:rsidRPr="006B759A" w:rsidRDefault="00986609" w:rsidP="00986609">
      <w:pPr>
        <w:jc w:val="right"/>
        <w:rPr>
          <w:rFonts w:ascii="Times New Roman" w:hAnsi="Times New Roman"/>
        </w:rPr>
      </w:pPr>
      <w:r w:rsidRPr="006B759A">
        <w:rPr>
          <w:rFonts w:ascii="Times New Roman" w:hAnsi="Times New Roman"/>
          <w:i/>
        </w:rPr>
        <w:t xml:space="preserve">w Krościenku </w:t>
      </w:r>
      <w:proofErr w:type="spellStart"/>
      <w:r w:rsidRPr="006B759A">
        <w:rPr>
          <w:rFonts w:ascii="Times New Roman" w:hAnsi="Times New Roman"/>
          <w:i/>
        </w:rPr>
        <w:t>n.D</w:t>
      </w:r>
      <w:proofErr w:type="spellEnd"/>
      <w:r w:rsidRPr="006B759A">
        <w:rPr>
          <w:rFonts w:ascii="Times New Roman" w:hAnsi="Times New Roman"/>
          <w:i/>
        </w:rPr>
        <w:t xml:space="preserve"> z dnia </w:t>
      </w:r>
      <w:r w:rsidR="00992293">
        <w:rPr>
          <w:rFonts w:ascii="Times New Roman" w:hAnsi="Times New Roman"/>
          <w:i/>
        </w:rPr>
        <w:t>17</w:t>
      </w:r>
      <w:r w:rsidR="00D464C6">
        <w:rPr>
          <w:rFonts w:ascii="Times New Roman" w:hAnsi="Times New Roman"/>
          <w:i/>
        </w:rPr>
        <w:t xml:space="preserve"> </w:t>
      </w:r>
      <w:r w:rsidR="009D1E07">
        <w:rPr>
          <w:rFonts w:ascii="Times New Roman" w:hAnsi="Times New Roman"/>
          <w:i/>
        </w:rPr>
        <w:t xml:space="preserve">maja </w:t>
      </w:r>
      <w:r w:rsidRPr="006B759A">
        <w:rPr>
          <w:rFonts w:ascii="Times New Roman" w:hAnsi="Times New Roman"/>
          <w:i/>
        </w:rPr>
        <w:t>202</w:t>
      </w:r>
      <w:r w:rsidR="009D1E07">
        <w:rPr>
          <w:rFonts w:ascii="Times New Roman" w:hAnsi="Times New Roman"/>
          <w:i/>
        </w:rPr>
        <w:t>1</w:t>
      </w:r>
      <w:r w:rsidRPr="006B759A">
        <w:rPr>
          <w:rFonts w:ascii="Times New Roman" w:hAnsi="Times New Roman"/>
          <w:i/>
        </w:rPr>
        <w:t xml:space="preserve"> r</w:t>
      </w:r>
    </w:p>
    <w:p w14:paraId="52B92E7F" w14:textId="77777777" w:rsidR="00AE63C3" w:rsidRDefault="00AE63C3" w:rsidP="00AE63C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539AF48" w14:textId="77777777" w:rsidR="00AE63C3" w:rsidRPr="00AE63C3" w:rsidRDefault="00AE63C3" w:rsidP="00AE63C3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AE63C3">
        <w:rPr>
          <w:b/>
          <w:sz w:val="22"/>
          <w:szCs w:val="22"/>
        </w:rPr>
        <w:t xml:space="preserve">Zmiany do Wewnętrznych procedur bezpieczeństwa obowiązujących na terenie Szkoły Podstawowej Nr 1 im. Adama Mickiewicza w Krościenku </w:t>
      </w:r>
      <w:proofErr w:type="spellStart"/>
      <w:r w:rsidRPr="00AE63C3">
        <w:rPr>
          <w:b/>
          <w:sz w:val="22"/>
          <w:szCs w:val="22"/>
        </w:rPr>
        <w:t>n.D</w:t>
      </w:r>
      <w:proofErr w:type="spellEnd"/>
      <w:r w:rsidRPr="00AE63C3">
        <w:rPr>
          <w:b/>
          <w:sz w:val="22"/>
          <w:szCs w:val="22"/>
        </w:rPr>
        <w:t xml:space="preserve"> w okresie prowadzenia zajęć dla dzieci uczęszczających do oddziałów przedszkolnych i uczniów klas I-III w trakcie trwania pandemii </w:t>
      </w:r>
      <w:proofErr w:type="spellStart"/>
      <w:r w:rsidRPr="00AE63C3">
        <w:rPr>
          <w:b/>
          <w:sz w:val="22"/>
          <w:szCs w:val="22"/>
        </w:rPr>
        <w:t>koronawirusa</w:t>
      </w:r>
      <w:proofErr w:type="spellEnd"/>
      <w:r w:rsidRPr="00AE63C3">
        <w:rPr>
          <w:b/>
          <w:sz w:val="22"/>
          <w:szCs w:val="22"/>
        </w:rPr>
        <w:t xml:space="preserve"> COVID-19 </w:t>
      </w:r>
    </w:p>
    <w:p w14:paraId="31061B46" w14:textId="77777777" w:rsidR="009A4FF6" w:rsidRPr="00992293" w:rsidRDefault="009A4FF6" w:rsidP="004E4EC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511629" w14:textId="77777777" w:rsidR="009A4FF6" w:rsidRDefault="00992293" w:rsidP="004E4EC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92293">
        <w:rPr>
          <w:rFonts w:ascii="Times New Roman" w:hAnsi="Times New Roman"/>
          <w:sz w:val="24"/>
          <w:szCs w:val="24"/>
        </w:rPr>
        <w:t xml:space="preserve">W związku z powrotem uczniów klas IV-VIII do zajęć stacjonarnych </w:t>
      </w:r>
      <w:r>
        <w:rPr>
          <w:rFonts w:ascii="Times New Roman" w:hAnsi="Times New Roman"/>
          <w:sz w:val="24"/>
          <w:szCs w:val="24"/>
        </w:rPr>
        <w:t>w</w:t>
      </w:r>
      <w:r w:rsidR="009A4FF6" w:rsidRPr="004E4ECC">
        <w:rPr>
          <w:rFonts w:ascii="Times New Roman" w:hAnsi="Times New Roman"/>
          <w:sz w:val="24"/>
          <w:szCs w:val="24"/>
        </w:rPr>
        <w:t xml:space="preserve"> „Wewnętrznych procedurach</w:t>
      </w:r>
      <w:r w:rsidR="00CF1AF3">
        <w:rPr>
          <w:rFonts w:ascii="Times New Roman" w:hAnsi="Times New Roman"/>
          <w:sz w:val="24"/>
          <w:szCs w:val="24"/>
        </w:rPr>
        <w:t xml:space="preserve"> bezpieczeństwa obowiązujących </w:t>
      </w:r>
      <w:r w:rsidR="009A4FF6" w:rsidRPr="004E4ECC">
        <w:rPr>
          <w:rFonts w:ascii="Times New Roman" w:hAnsi="Times New Roman"/>
          <w:sz w:val="24"/>
          <w:szCs w:val="24"/>
        </w:rPr>
        <w:t xml:space="preserve">na terenie Szkoły Podstawowej Nr 1 im. Adama Mickiewicza w Krościenku </w:t>
      </w:r>
      <w:proofErr w:type="spellStart"/>
      <w:r w:rsidR="009A4FF6" w:rsidRPr="004E4ECC">
        <w:rPr>
          <w:rFonts w:ascii="Times New Roman" w:hAnsi="Times New Roman"/>
          <w:sz w:val="24"/>
          <w:szCs w:val="24"/>
        </w:rPr>
        <w:t>n.D</w:t>
      </w:r>
      <w:proofErr w:type="spellEnd"/>
      <w:r w:rsidR="009A4FF6" w:rsidRPr="004E4ECC">
        <w:rPr>
          <w:rFonts w:ascii="Times New Roman" w:hAnsi="Times New Roman"/>
          <w:sz w:val="24"/>
          <w:szCs w:val="24"/>
        </w:rPr>
        <w:t xml:space="preserve"> w okresie </w:t>
      </w:r>
      <w:r w:rsidR="00AE63C3" w:rsidRPr="004E4ECC">
        <w:rPr>
          <w:rFonts w:ascii="Times New Roman" w:hAnsi="Times New Roman"/>
          <w:sz w:val="24"/>
          <w:szCs w:val="24"/>
        </w:rPr>
        <w:t xml:space="preserve">prowadzenia </w:t>
      </w:r>
      <w:r w:rsidR="009A4FF6" w:rsidRPr="004E4ECC">
        <w:rPr>
          <w:rFonts w:ascii="Times New Roman" w:hAnsi="Times New Roman"/>
          <w:sz w:val="24"/>
          <w:szCs w:val="24"/>
        </w:rPr>
        <w:t>zajęć dla dzieci uczęszczających do oddziałów p</w:t>
      </w:r>
      <w:r w:rsidR="00AE63C3" w:rsidRPr="004E4ECC">
        <w:rPr>
          <w:rFonts w:ascii="Times New Roman" w:hAnsi="Times New Roman"/>
          <w:sz w:val="24"/>
          <w:szCs w:val="24"/>
        </w:rPr>
        <w:t>rzedszkolnych i uczniów klas I-</w:t>
      </w:r>
      <w:r w:rsidR="009A4FF6" w:rsidRPr="004E4ECC">
        <w:rPr>
          <w:rFonts w:ascii="Times New Roman" w:hAnsi="Times New Roman"/>
          <w:sz w:val="24"/>
          <w:szCs w:val="24"/>
        </w:rPr>
        <w:t xml:space="preserve">III w trakcie pandemii </w:t>
      </w:r>
      <w:proofErr w:type="spellStart"/>
      <w:r w:rsidR="009A4FF6" w:rsidRPr="004E4ECC">
        <w:rPr>
          <w:rFonts w:ascii="Times New Roman" w:hAnsi="Times New Roman"/>
          <w:sz w:val="24"/>
          <w:szCs w:val="24"/>
        </w:rPr>
        <w:t>koronawirusa</w:t>
      </w:r>
      <w:proofErr w:type="spellEnd"/>
      <w:r w:rsidR="009A4FF6" w:rsidRPr="004E4ECC">
        <w:rPr>
          <w:rFonts w:ascii="Times New Roman" w:hAnsi="Times New Roman"/>
          <w:sz w:val="24"/>
          <w:szCs w:val="24"/>
        </w:rPr>
        <w:t xml:space="preserve"> COVID-19” </w:t>
      </w:r>
      <w:r w:rsidR="009A4FF6" w:rsidRPr="004E4ECC">
        <w:rPr>
          <w:rFonts w:ascii="Times New Roman" w:hAnsi="Times New Roman"/>
          <w:bCs/>
          <w:sz w:val="24"/>
          <w:szCs w:val="24"/>
        </w:rPr>
        <w:t>wprowadza się następujące zmiany:</w:t>
      </w:r>
    </w:p>
    <w:p w14:paraId="0BCBF28C" w14:textId="77777777" w:rsidR="00284A53" w:rsidRPr="004E4ECC" w:rsidRDefault="00284A53" w:rsidP="00284A5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A249B8F" w14:textId="77777777" w:rsidR="00284A53" w:rsidRPr="00D61174" w:rsidRDefault="00284A53" w:rsidP="00B0252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1174">
        <w:rPr>
          <w:rFonts w:ascii="Times New Roman" w:hAnsi="Times New Roman"/>
          <w:sz w:val="24"/>
          <w:szCs w:val="24"/>
        </w:rPr>
        <w:t xml:space="preserve">W ust 4 </w:t>
      </w:r>
      <w:r>
        <w:rPr>
          <w:rFonts w:ascii="Times New Roman" w:hAnsi="Times New Roman"/>
          <w:sz w:val="24"/>
          <w:szCs w:val="24"/>
        </w:rPr>
        <w:t>„</w:t>
      </w:r>
      <w:r w:rsidRPr="004E4ECC">
        <w:rPr>
          <w:rFonts w:ascii="Times New Roman" w:hAnsi="Times New Roman"/>
          <w:bCs/>
          <w:sz w:val="24"/>
          <w:szCs w:val="24"/>
        </w:rPr>
        <w:t>Ogólne zasady organizacji pracy szkoły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D61174">
        <w:rPr>
          <w:rFonts w:ascii="Times New Roman" w:hAnsi="Times New Roman"/>
          <w:sz w:val="24"/>
          <w:szCs w:val="24"/>
        </w:rPr>
        <w:t>uchyla się dotychczasowe brzmienie pkt 2, który otrzymuje brzmienie:</w:t>
      </w:r>
    </w:p>
    <w:p w14:paraId="5970875A" w14:textId="77777777" w:rsidR="00284A53" w:rsidRPr="00B02527" w:rsidRDefault="00284A53" w:rsidP="00B02527">
      <w:pPr>
        <w:pStyle w:val="punkty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61174">
        <w:rPr>
          <w:rFonts w:ascii="Times New Roman" w:hAnsi="Times New Roman" w:cs="Times New Roman"/>
        </w:rPr>
        <w:t xml:space="preserve">„2) Rodzice dziecka mają obowiązek zaopatrzyć dziecko w maseczki do zastosowania </w:t>
      </w:r>
      <w:r w:rsidR="00B02527">
        <w:rPr>
          <w:rFonts w:ascii="Times New Roman" w:hAnsi="Times New Roman" w:cs="Times New Roman"/>
        </w:rPr>
        <w:br/>
      </w:r>
      <w:r w:rsidRPr="00D61174">
        <w:rPr>
          <w:rFonts w:ascii="Times New Roman" w:hAnsi="Times New Roman" w:cs="Times New Roman"/>
        </w:rPr>
        <w:t>w przestrzeni publicznej (zgodnie z aktualnymi przepisami prawa) oraz w przestrzeni wspólnej szkoły, gdy nie ma możliwości zachowania dystansu (rekomendowane maseczki chirurgiczne</w:t>
      </w:r>
      <w:r>
        <w:rPr>
          <w:rFonts w:ascii="Times New Roman" w:hAnsi="Times New Roman" w:cs="Times New Roman"/>
        </w:rPr>
        <w:t>)”.</w:t>
      </w:r>
    </w:p>
    <w:p w14:paraId="4D056FB2" w14:textId="77777777" w:rsidR="00284A53" w:rsidRPr="00DF632B" w:rsidRDefault="00284A53" w:rsidP="00B02527">
      <w:pPr>
        <w:pStyle w:val="punkty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61174">
        <w:rPr>
          <w:rFonts w:ascii="Times New Roman" w:hAnsi="Times New Roman" w:cs="Times New Roman"/>
        </w:rPr>
        <w:t xml:space="preserve">W ust 4 </w:t>
      </w:r>
      <w:r>
        <w:rPr>
          <w:rFonts w:ascii="Times New Roman" w:hAnsi="Times New Roman"/>
        </w:rPr>
        <w:t>„</w:t>
      </w:r>
      <w:r w:rsidRPr="004E4ECC">
        <w:rPr>
          <w:rFonts w:ascii="Times New Roman" w:hAnsi="Times New Roman"/>
          <w:bCs/>
        </w:rPr>
        <w:t>Ogólne zasady organizacji pracy szkoły</w:t>
      </w:r>
      <w:r>
        <w:rPr>
          <w:rFonts w:ascii="Times New Roman" w:hAnsi="Times New Roman"/>
          <w:bCs/>
        </w:rPr>
        <w:t>” w pkt 5 dodaje się zdanie drugie, które otrzymuje brzmienie:</w:t>
      </w:r>
    </w:p>
    <w:p w14:paraId="649ADDFF" w14:textId="77777777" w:rsidR="00284A53" w:rsidRDefault="00284A53" w:rsidP="00B0252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„ 5) </w:t>
      </w:r>
      <w:r w:rsidRPr="00DF632B">
        <w:rPr>
          <w:rFonts w:ascii="Times New Roman" w:hAnsi="Times New Roman"/>
          <w:bCs/>
          <w:sz w:val="24"/>
          <w:szCs w:val="24"/>
        </w:rPr>
        <w:t>W miarę możliwości do klasy przyporządkowani są ci sami nauczyciele, którzy nie prowadzą zajęć stacjonarnych w innych klasach”.</w:t>
      </w:r>
    </w:p>
    <w:p w14:paraId="244373C7" w14:textId="77777777" w:rsidR="00284A53" w:rsidRPr="00436B87" w:rsidRDefault="00284A53" w:rsidP="00284A53">
      <w:pPr>
        <w:pStyle w:val="punkty"/>
        <w:numPr>
          <w:ilvl w:val="0"/>
          <w:numId w:val="2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ust 4 </w:t>
      </w:r>
      <w:r>
        <w:rPr>
          <w:rFonts w:ascii="Times New Roman" w:hAnsi="Times New Roman"/>
        </w:rPr>
        <w:t>„</w:t>
      </w:r>
      <w:r w:rsidRPr="004E4ECC">
        <w:rPr>
          <w:rFonts w:ascii="Times New Roman" w:hAnsi="Times New Roman"/>
          <w:bCs/>
        </w:rPr>
        <w:t>Ogólne zasady organizacji pracy szkoły</w:t>
      </w:r>
      <w:r>
        <w:rPr>
          <w:rFonts w:ascii="Times New Roman" w:hAnsi="Times New Roman"/>
          <w:bCs/>
        </w:rPr>
        <w:t>” dodaje się pkt 5a, który otrzymuje brzmienie:</w:t>
      </w:r>
    </w:p>
    <w:p w14:paraId="4ABD6199" w14:textId="77777777" w:rsidR="00284A53" w:rsidRPr="005A6C84" w:rsidRDefault="00284A53" w:rsidP="00284A53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„5a) </w:t>
      </w:r>
      <w:r w:rsidRPr="005A6C84">
        <w:rPr>
          <w:rFonts w:ascii="Times New Roman" w:eastAsia="Times New Roman" w:hAnsi="Times New Roman"/>
          <w:sz w:val="24"/>
          <w:szCs w:val="24"/>
          <w:lang w:eastAsia="pl-PL"/>
        </w:rPr>
        <w:t>W salach lekcyjnych, w których zajęcia prowadzą różni nauczyciele:</w:t>
      </w:r>
    </w:p>
    <w:p w14:paraId="5E560F49" w14:textId="77777777" w:rsidR="00284A53" w:rsidRPr="007D3C8B" w:rsidRDefault="00284A53" w:rsidP="00284A53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C84">
        <w:rPr>
          <w:rFonts w:ascii="Times New Roman" w:eastAsia="Times New Roman" w:hAnsi="Times New Roman"/>
          <w:sz w:val="24"/>
          <w:szCs w:val="24"/>
          <w:lang w:eastAsia="pl-PL"/>
        </w:rPr>
        <w:t xml:space="preserve">- odległości między stolikiem nauczyciela a ławkami uczniów wynosi co najmniej 1,5 m, chyba, </w:t>
      </w:r>
      <w:r w:rsidRPr="007D3C8B">
        <w:rPr>
          <w:rFonts w:ascii="Times New Roman" w:eastAsia="Times New Roman" w:hAnsi="Times New Roman"/>
          <w:sz w:val="24"/>
          <w:szCs w:val="24"/>
          <w:lang w:eastAsia="pl-PL"/>
        </w:rPr>
        <w:t>że pomiędzy stolikiem nauczyciela a ławkami uczniów znajduje się przegroda o wysokości co najmniej 1 m, licząc od powierzchni stolika,</w:t>
      </w:r>
    </w:p>
    <w:p w14:paraId="26954228" w14:textId="77777777" w:rsidR="00284A53" w:rsidRPr="007D3C8B" w:rsidRDefault="00284A53" w:rsidP="00284A5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3C8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B02527" w:rsidRPr="007D3C8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7D3C8B">
        <w:rPr>
          <w:rFonts w:ascii="Times New Roman" w:eastAsia="Times New Roman" w:hAnsi="Times New Roman"/>
          <w:sz w:val="24"/>
          <w:szCs w:val="24"/>
          <w:lang w:eastAsia="pl-PL"/>
        </w:rPr>
        <w:t>ozostawia się wolną ławkę w bezpośrednim sąsiedztwie stolika nauczyciela,</w:t>
      </w:r>
    </w:p>
    <w:p w14:paraId="4717BBD1" w14:textId="77777777" w:rsidR="00284A53" w:rsidRPr="007D3C8B" w:rsidRDefault="00B02527" w:rsidP="004E4E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3C8B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284A53" w:rsidRPr="007D3C8B">
        <w:rPr>
          <w:rFonts w:ascii="Times New Roman" w:eastAsia="Times New Roman" w:hAnsi="Times New Roman"/>
          <w:sz w:val="24"/>
          <w:szCs w:val="24"/>
          <w:lang w:eastAsia="pl-PL"/>
        </w:rPr>
        <w:t>w miarę możliwość, ogranicz</w:t>
      </w:r>
      <w:r w:rsidRPr="007D3C8B">
        <w:rPr>
          <w:rFonts w:ascii="Times New Roman" w:eastAsia="Times New Roman" w:hAnsi="Times New Roman"/>
          <w:sz w:val="24"/>
          <w:szCs w:val="24"/>
          <w:lang w:eastAsia="pl-PL"/>
        </w:rPr>
        <w:t>a się przemieszczanie</w:t>
      </w:r>
      <w:r w:rsidR="00284A53" w:rsidRPr="007D3C8B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nauczyciela pomiędzy ławkami uczniów”.</w:t>
      </w:r>
    </w:p>
    <w:p w14:paraId="748D1F1C" w14:textId="77777777" w:rsidR="00284A53" w:rsidRPr="00B02527" w:rsidRDefault="00763368" w:rsidP="00B0252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84A53">
        <w:rPr>
          <w:rFonts w:ascii="Times New Roman" w:hAnsi="Times New Roman"/>
          <w:bCs/>
          <w:sz w:val="24"/>
          <w:szCs w:val="24"/>
        </w:rPr>
        <w:t>W ust 4 „Ogólne zasady organizacji pracy szkoły”</w:t>
      </w:r>
      <w:r w:rsidR="00787312" w:rsidRPr="00284A53">
        <w:rPr>
          <w:rFonts w:ascii="Times New Roman" w:hAnsi="Times New Roman"/>
          <w:bCs/>
          <w:sz w:val="24"/>
          <w:szCs w:val="24"/>
        </w:rPr>
        <w:t xml:space="preserve"> w pkt 6 </w:t>
      </w:r>
      <w:r w:rsidR="00B02527">
        <w:rPr>
          <w:rFonts w:ascii="Times New Roman" w:hAnsi="Times New Roman"/>
          <w:bCs/>
          <w:sz w:val="24"/>
          <w:szCs w:val="24"/>
        </w:rPr>
        <w:t>w z</w:t>
      </w:r>
      <w:r w:rsidR="00284A53">
        <w:rPr>
          <w:rFonts w:ascii="Times New Roman" w:hAnsi="Times New Roman"/>
          <w:bCs/>
          <w:sz w:val="24"/>
          <w:szCs w:val="24"/>
        </w:rPr>
        <w:t>d</w:t>
      </w:r>
      <w:r w:rsidR="00B02527">
        <w:rPr>
          <w:rFonts w:ascii="Times New Roman" w:hAnsi="Times New Roman"/>
          <w:bCs/>
          <w:sz w:val="24"/>
          <w:szCs w:val="24"/>
        </w:rPr>
        <w:t>a</w:t>
      </w:r>
      <w:r w:rsidR="00284A53">
        <w:rPr>
          <w:rFonts w:ascii="Times New Roman" w:hAnsi="Times New Roman"/>
          <w:bCs/>
          <w:sz w:val="24"/>
          <w:szCs w:val="24"/>
        </w:rPr>
        <w:t>ni</w:t>
      </w:r>
      <w:r w:rsidR="00B02527">
        <w:rPr>
          <w:rFonts w:ascii="Times New Roman" w:hAnsi="Times New Roman"/>
          <w:bCs/>
          <w:sz w:val="24"/>
          <w:szCs w:val="24"/>
        </w:rPr>
        <w:t>e</w:t>
      </w:r>
      <w:r w:rsidR="00787312" w:rsidRPr="00284A53">
        <w:rPr>
          <w:rFonts w:ascii="Times New Roman" w:hAnsi="Times New Roman"/>
          <w:bCs/>
          <w:sz w:val="24"/>
          <w:szCs w:val="24"/>
        </w:rPr>
        <w:t xml:space="preserve"> pierwsze uchyla się </w:t>
      </w:r>
      <w:r w:rsidR="00284A53" w:rsidRPr="00284A53">
        <w:rPr>
          <w:rFonts w:ascii="Times New Roman" w:hAnsi="Times New Roman"/>
          <w:bCs/>
          <w:sz w:val="24"/>
          <w:szCs w:val="24"/>
        </w:rPr>
        <w:t>wyrazy</w:t>
      </w:r>
      <w:r w:rsidR="00787312" w:rsidRPr="00284A53">
        <w:rPr>
          <w:rFonts w:ascii="Times New Roman" w:hAnsi="Times New Roman"/>
          <w:bCs/>
          <w:sz w:val="24"/>
          <w:szCs w:val="24"/>
        </w:rPr>
        <w:t xml:space="preserve"> „nie ma możliwości</w:t>
      </w:r>
      <w:r w:rsidR="00AC17BE" w:rsidRPr="00284A53">
        <w:rPr>
          <w:rFonts w:ascii="Times New Roman" w:hAnsi="Times New Roman"/>
          <w:bCs/>
          <w:sz w:val="24"/>
          <w:szCs w:val="24"/>
        </w:rPr>
        <w:t xml:space="preserve"> lub</w:t>
      </w:r>
      <w:r w:rsidR="00787312" w:rsidRPr="00284A53">
        <w:rPr>
          <w:rFonts w:ascii="Times New Roman" w:hAnsi="Times New Roman"/>
          <w:bCs/>
          <w:sz w:val="24"/>
          <w:szCs w:val="24"/>
        </w:rPr>
        <w:t>”.</w:t>
      </w:r>
    </w:p>
    <w:p w14:paraId="64EF5B5F" w14:textId="77777777" w:rsidR="00284A53" w:rsidRPr="00D61174" w:rsidRDefault="00284A53" w:rsidP="00B0252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1174">
        <w:rPr>
          <w:rFonts w:ascii="Times New Roman" w:hAnsi="Times New Roman"/>
          <w:sz w:val="24"/>
          <w:szCs w:val="24"/>
        </w:rPr>
        <w:t xml:space="preserve">W ust 4 </w:t>
      </w:r>
      <w:r>
        <w:rPr>
          <w:rFonts w:ascii="Times New Roman" w:hAnsi="Times New Roman"/>
          <w:sz w:val="24"/>
          <w:szCs w:val="24"/>
        </w:rPr>
        <w:t>„</w:t>
      </w:r>
      <w:r w:rsidRPr="004E4ECC">
        <w:rPr>
          <w:rFonts w:ascii="Times New Roman" w:hAnsi="Times New Roman"/>
          <w:bCs/>
          <w:sz w:val="24"/>
          <w:szCs w:val="24"/>
        </w:rPr>
        <w:t>Ogólne zasady organizacji pracy szkoły</w:t>
      </w:r>
      <w:r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dodaje się pkt 6a,</w:t>
      </w:r>
      <w:r w:rsidRPr="00D61174">
        <w:rPr>
          <w:rFonts w:ascii="Times New Roman" w:hAnsi="Times New Roman"/>
          <w:sz w:val="24"/>
          <w:szCs w:val="24"/>
        </w:rPr>
        <w:t xml:space="preserve"> który otrzymuje brzmienie:</w:t>
      </w:r>
    </w:p>
    <w:p w14:paraId="4D91426C" w14:textId="77777777" w:rsidR="00284A53" w:rsidRDefault="00284A53" w:rsidP="002944CD">
      <w:pPr>
        <w:pStyle w:val="punkty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„6a) </w:t>
      </w:r>
      <w:r w:rsidRPr="00155371">
        <w:rPr>
          <w:rFonts w:ascii="Times New Roman" w:hAnsi="Times New Roman" w:cs="Times New Roman"/>
        </w:rPr>
        <w:t xml:space="preserve">W miarę możliwości, sale i węzły sanitarne dla poszczególnych klas wyznacza się </w:t>
      </w:r>
      <w:r w:rsidR="00B02527">
        <w:rPr>
          <w:rFonts w:ascii="Times New Roman" w:hAnsi="Times New Roman" w:cs="Times New Roman"/>
        </w:rPr>
        <w:br/>
      </w:r>
      <w:r w:rsidRPr="00155371">
        <w:rPr>
          <w:rFonts w:ascii="Times New Roman" w:hAnsi="Times New Roman" w:cs="Times New Roman"/>
        </w:rPr>
        <w:t>z zachowaniem przestrzeni u</w:t>
      </w:r>
      <w:r>
        <w:rPr>
          <w:rFonts w:ascii="Times New Roman" w:hAnsi="Times New Roman" w:cs="Times New Roman"/>
        </w:rPr>
        <w:t>możliwiającej dystans społeczny”.</w:t>
      </w:r>
    </w:p>
    <w:p w14:paraId="58AE0D30" w14:textId="77777777" w:rsidR="00B02527" w:rsidRPr="00DF632B" w:rsidRDefault="00B02527" w:rsidP="002944CD">
      <w:pPr>
        <w:pStyle w:val="punkty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D61174">
        <w:rPr>
          <w:rFonts w:ascii="Times New Roman" w:hAnsi="Times New Roman" w:cs="Times New Roman"/>
        </w:rPr>
        <w:t xml:space="preserve">W ust 4 </w:t>
      </w:r>
      <w:r>
        <w:rPr>
          <w:rFonts w:ascii="Times New Roman" w:hAnsi="Times New Roman"/>
        </w:rPr>
        <w:t>„</w:t>
      </w:r>
      <w:r w:rsidRPr="004E4ECC">
        <w:rPr>
          <w:rFonts w:ascii="Times New Roman" w:hAnsi="Times New Roman"/>
          <w:bCs/>
        </w:rPr>
        <w:t>Ogólne zasady organizacji pracy szkoły</w:t>
      </w:r>
      <w:r>
        <w:rPr>
          <w:rFonts w:ascii="Times New Roman" w:hAnsi="Times New Roman"/>
          <w:bCs/>
        </w:rPr>
        <w:t xml:space="preserve">” w pkt 12 zdanie 1 i 2 otrzymuje brzmienie: </w:t>
      </w:r>
    </w:p>
    <w:p w14:paraId="283CD01E" w14:textId="77777777" w:rsidR="00B02527" w:rsidRPr="002944CD" w:rsidRDefault="00B02527" w:rsidP="002944CD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44CD">
        <w:rPr>
          <w:rFonts w:ascii="Times New Roman" w:hAnsi="Times New Roman"/>
          <w:sz w:val="24"/>
          <w:szCs w:val="24"/>
        </w:rPr>
        <w:lastRenderedPageBreak/>
        <w:t>„12) Zajęcia pozalekcyjne odbywają się po zakończeniu zajęć obowiązkowych szkoły. Odbywają się w małych grupach lub w oddziałach klasowych z zachowaniem ograniczeń, zakazów i nakazów przeciwepidemicznych”.</w:t>
      </w:r>
    </w:p>
    <w:p w14:paraId="4008D508" w14:textId="77777777" w:rsidR="00B02527" w:rsidRPr="004E4ECC" w:rsidRDefault="00B02527" w:rsidP="00B0252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E4ECC">
        <w:rPr>
          <w:rFonts w:ascii="Times New Roman" w:eastAsia="Times New Roman" w:hAnsi="Times New Roman"/>
          <w:sz w:val="24"/>
          <w:szCs w:val="24"/>
        </w:rPr>
        <w:t xml:space="preserve">W ust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E4ECC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4E4ECC">
        <w:rPr>
          <w:rFonts w:ascii="Times New Roman" w:hAnsi="Times New Roman"/>
          <w:bCs/>
          <w:sz w:val="24"/>
          <w:szCs w:val="24"/>
        </w:rPr>
        <w:t>Ogólne zasady organizacji pracy szkoły</w:t>
      </w:r>
      <w:r w:rsidRPr="004E4ECC"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</w:rPr>
        <w:t xml:space="preserve">w </w:t>
      </w:r>
      <w:r w:rsidRPr="004E4ECC">
        <w:rPr>
          <w:rFonts w:ascii="Times New Roman" w:eastAsia="Times New Roman" w:hAnsi="Times New Roman"/>
          <w:sz w:val="24"/>
          <w:szCs w:val="24"/>
        </w:rPr>
        <w:t xml:space="preserve">pkt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4E4ECC">
        <w:rPr>
          <w:rFonts w:ascii="Times New Roman" w:eastAsia="Times New Roman" w:hAnsi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/>
          <w:sz w:val="24"/>
          <w:szCs w:val="24"/>
        </w:rPr>
        <w:t xml:space="preserve">zdanie drugie </w:t>
      </w:r>
      <w:r w:rsidRPr="004E4ECC">
        <w:rPr>
          <w:rFonts w:ascii="Times New Roman" w:eastAsia="Times New Roman" w:hAnsi="Times New Roman"/>
          <w:sz w:val="24"/>
          <w:szCs w:val="24"/>
        </w:rPr>
        <w:t>otrzymuje brzmienie:</w:t>
      </w:r>
    </w:p>
    <w:p w14:paraId="2DE16E59" w14:textId="77777777" w:rsidR="00B02527" w:rsidRPr="002944CD" w:rsidRDefault="00B02527" w:rsidP="002944CD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4E4ECC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4E4ECC">
        <w:rPr>
          <w:rFonts w:ascii="Times New Roman" w:eastAsia="Times New Roman" w:hAnsi="Times New Roman"/>
          <w:sz w:val="24"/>
          <w:szCs w:val="24"/>
        </w:rPr>
        <w:t xml:space="preserve">6) </w:t>
      </w:r>
      <w:r w:rsidRPr="00992293">
        <w:rPr>
          <w:rFonts w:ascii="Times New Roman" w:hAnsi="Times New Roman"/>
          <w:sz w:val="24"/>
          <w:szCs w:val="24"/>
        </w:rPr>
        <w:t>W drodze do i ze szkoły opiekunowie z dziećmi oraz uczniowie przestrzegają aktualnych przepisów prawa dotyczących zachowania w przestrzeni publicznej, m.in. stosowanie maseczek w pomieszczeniach zamkniętych szkoły lub gdy nie ma możliwości zachowania dystansu na terenie szkoły (rekomendowane maseczki chirurgiczne)”.</w:t>
      </w:r>
    </w:p>
    <w:p w14:paraId="3C530906" w14:textId="77777777" w:rsidR="00284A53" w:rsidRPr="00F3738D" w:rsidRDefault="00284A53" w:rsidP="00B02527">
      <w:pPr>
        <w:pStyle w:val="punkty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ust 5 </w:t>
      </w:r>
      <w:r w:rsidRPr="00B02527">
        <w:rPr>
          <w:rFonts w:ascii="Times New Roman" w:hAnsi="Times New Roman" w:cs="Times New Roman"/>
        </w:rPr>
        <w:t>„</w:t>
      </w:r>
      <w:r w:rsidRPr="00B02527">
        <w:rPr>
          <w:rFonts w:ascii="Times New Roman" w:hAnsi="Times New Roman"/>
          <w:bCs/>
        </w:rPr>
        <w:t>Ogólne zasady postępowania nauczycieli w czasie prowadzonych przez szkołę zajęć” uchyla się dotychczasowe brzmienie pkt 10, który otrzymuje brzmienie:</w:t>
      </w:r>
    </w:p>
    <w:p w14:paraId="588E09F6" w14:textId="77777777" w:rsidR="00284A53" w:rsidRPr="00B02527" w:rsidRDefault="00284A53" w:rsidP="00B02527">
      <w:pPr>
        <w:pStyle w:val="punkty"/>
        <w:numPr>
          <w:ilvl w:val="0"/>
          <w:numId w:val="0"/>
        </w:numPr>
        <w:spacing w:line="276" w:lineRule="auto"/>
        <w:ind w:left="360"/>
        <w:jc w:val="both"/>
      </w:pPr>
      <w:r>
        <w:rPr>
          <w:rFonts w:ascii="Times New Roman" w:hAnsi="Times New Roman" w:cs="Times New Roman"/>
        </w:rPr>
        <w:t xml:space="preserve">„10) </w:t>
      </w:r>
      <w:r w:rsidRPr="00F3738D">
        <w:rPr>
          <w:rFonts w:ascii="Times New Roman" w:hAnsi="Times New Roman" w:cs="Times New Roman"/>
        </w:rPr>
        <w:t>Zapewnia taką organizację pracy i jej koordynację, która umożliwi zachowanie dystansu między osobami przebywającymi na terenie szkoły, szczególnie w miejscach wspólnych i ograniczy gromadzenie się uczniów na terenie szkoły (np. różne godziny prze</w:t>
      </w:r>
      <w:r w:rsidR="00B02527">
        <w:rPr>
          <w:rFonts w:ascii="Times New Roman" w:hAnsi="Times New Roman" w:cs="Times New Roman"/>
        </w:rPr>
        <w:t>rw lub zajęć na boisku szkolnym</w:t>
      </w:r>
      <w:r w:rsidRPr="00F3738D">
        <w:rPr>
          <w:rFonts w:ascii="Times New Roman" w:hAnsi="Times New Roman" w:cs="Times New Roman"/>
        </w:rPr>
        <w:t>”.</w:t>
      </w:r>
      <w:r>
        <w:t xml:space="preserve"> </w:t>
      </w:r>
      <w:r w:rsidRPr="00907613">
        <w:t xml:space="preserve"> </w:t>
      </w:r>
    </w:p>
    <w:p w14:paraId="5C2119F4" w14:textId="77777777" w:rsidR="00003E6F" w:rsidRPr="00003E6F" w:rsidRDefault="00003E6F" w:rsidP="00003E6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ED7B94" w14:textId="77777777" w:rsidR="00436B87" w:rsidRDefault="00436B87" w:rsidP="00436B87">
      <w:pPr>
        <w:pStyle w:val="punkty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</w:p>
    <w:p w14:paraId="3DAAEA15" w14:textId="77777777" w:rsidR="00F3738D" w:rsidRPr="00D61174" w:rsidRDefault="00F3738D" w:rsidP="00F3738D">
      <w:pPr>
        <w:pStyle w:val="punkty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</w:rPr>
      </w:pPr>
    </w:p>
    <w:p w14:paraId="60E2F148" w14:textId="77777777" w:rsidR="00D61174" w:rsidRPr="00E752F2" w:rsidRDefault="00D61174" w:rsidP="00D61174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D61174" w:rsidRPr="00E752F2" w:rsidSect="00393B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18B"/>
    <w:multiLevelType w:val="hybridMultilevel"/>
    <w:tmpl w:val="C812096A"/>
    <w:lvl w:ilvl="0" w:tplc="7C183BE6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85B13"/>
    <w:multiLevelType w:val="hybridMultilevel"/>
    <w:tmpl w:val="54FCD70C"/>
    <w:lvl w:ilvl="0" w:tplc="3448138C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1B7"/>
    <w:multiLevelType w:val="hybridMultilevel"/>
    <w:tmpl w:val="F81AC370"/>
    <w:lvl w:ilvl="0" w:tplc="96B8AA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9B8"/>
    <w:multiLevelType w:val="hybridMultilevel"/>
    <w:tmpl w:val="6D5273FA"/>
    <w:lvl w:ilvl="0" w:tplc="A8FC516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B4F90"/>
    <w:multiLevelType w:val="hybridMultilevel"/>
    <w:tmpl w:val="07DCC78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70AAB"/>
    <w:multiLevelType w:val="hybridMultilevel"/>
    <w:tmpl w:val="F81AC370"/>
    <w:lvl w:ilvl="0" w:tplc="96B8AA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2DB4"/>
    <w:multiLevelType w:val="hybridMultilevel"/>
    <w:tmpl w:val="07AA4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2400F"/>
    <w:multiLevelType w:val="hybridMultilevel"/>
    <w:tmpl w:val="14544DFE"/>
    <w:lvl w:ilvl="0" w:tplc="88B881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AEB90A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05289"/>
    <w:multiLevelType w:val="hybridMultilevel"/>
    <w:tmpl w:val="2C3662C2"/>
    <w:lvl w:ilvl="0" w:tplc="2CCE4AB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F32E4"/>
    <w:multiLevelType w:val="hybridMultilevel"/>
    <w:tmpl w:val="AB009EFA"/>
    <w:lvl w:ilvl="0" w:tplc="7A8CDA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A4692"/>
    <w:multiLevelType w:val="hybridMultilevel"/>
    <w:tmpl w:val="2D7AE998"/>
    <w:lvl w:ilvl="0" w:tplc="0D2CB0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0821"/>
    <w:multiLevelType w:val="hybridMultilevel"/>
    <w:tmpl w:val="1B805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A0B27"/>
    <w:multiLevelType w:val="hybridMultilevel"/>
    <w:tmpl w:val="8E968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7DDF"/>
    <w:multiLevelType w:val="hybridMultilevel"/>
    <w:tmpl w:val="6114C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7FA9"/>
    <w:multiLevelType w:val="hybridMultilevel"/>
    <w:tmpl w:val="F81AC370"/>
    <w:lvl w:ilvl="0" w:tplc="96B8AA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3288"/>
    <w:multiLevelType w:val="hybridMultilevel"/>
    <w:tmpl w:val="11C4E910"/>
    <w:lvl w:ilvl="0" w:tplc="BA1C74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0EA4"/>
    <w:multiLevelType w:val="hybridMultilevel"/>
    <w:tmpl w:val="C812096A"/>
    <w:lvl w:ilvl="0" w:tplc="7C183BE6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E1847"/>
    <w:multiLevelType w:val="hybridMultilevel"/>
    <w:tmpl w:val="C5BAF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13A1E"/>
    <w:multiLevelType w:val="hybridMultilevel"/>
    <w:tmpl w:val="F81AC370"/>
    <w:lvl w:ilvl="0" w:tplc="96B8AA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7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19"/>
  </w:num>
  <w:num w:numId="16">
    <w:abstractNumId w:val="15"/>
  </w:num>
  <w:num w:numId="17">
    <w:abstractNumId w:val="18"/>
  </w:num>
  <w:num w:numId="18">
    <w:abstractNumId w:val="10"/>
  </w:num>
  <w:num w:numId="19">
    <w:abstractNumId w:val="7"/>
  </w:num>
  <w:num w:numId="20">
    <w:abstractNumId w:val="2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09"/>
    <w:rsid w:val="00003E6F"/>
    <w:rsid w:val="001340CD"/>
    <w:rsid w:val="00155371"/>
    <w:rsid w:val="001654AF"/>
    <w:rsid w:val="001C1E8D"/>
    <w:rsid w:val="00261453"/>
    <w:rsid w:val="00284A53"/>
    <w:rsid w:val="002944CD"/>
    <w:rsid w:val="00356D44"/>
    <w:rsid w:val="003F6A96"/>
    <w:rsid w:val="00436B87"/>
    <w:rsid w:val="00461DA9"/>
    <w:rsid w:val="004D0EC6"/>
    <w:rsid w:val="004E4ECC"/>
    <w:rsid w:val="004F5102"/>
    <w:rsid w:val="00543239"/>
    <w:rsid w:val="005A1022"/>
    <w:rsid w:val="005C6624"/>
    <w:rsid w:val="00724A1E"/>
    <w:rsid w:val="00763368"/>
    <w:rsid w:val="00787312"/>
    <w:rsid w:val="007919B6"/>
    <w:rsid w:val="007D3C8B"/>
    <w:rsid w:val="007D651C"/>
    <w:rsid w:val="00863AAC"/>
    <w:rsid w:val="008A6D31"/>
    <w:rsid w:val="008A7602"/>
    <w:rsid w:val="008C0CDA"/>
    <w:rsid w:val="00986609"/>
    <w:rsid w:val="00992293"/>
    <w:rsid w:val="009A4FF6"/>
    <w:rsid w:val="009D1E07"/>
    <w:rsid w:val="009D48D9"/>
    <w:rsid w:val="009E728A"/>
    <w:rsid w:val="00AC17BE"/>
    <w:rsid w:val="00AE63C3"/>
    <w:rsid w:val="00B02527"/>
    <w:rsid w:val="00C45BE7"/>
    <w:rsid w:val="00C6130F"/>
    <w:rsid w:val="00CF1AF3"/>
    <w:rsid w:val="00D464C6"/>
    <w:rsid w:val="00D61174"/>
    <w:rsid w:val="00DE544F"/>
    <w:rsid w:val="00DF632B"/>
    <w:rsid w:val="00E12152"/>
    <w:rsid w:val="00E41C22"/>
    <w:rsid w:val="00E62912"/>
    <w:rsid w:val="00E652C8"/>
    <w:rsid w:val="00E73E01"/>
    <w:rsid w:val="00E752F2"/>
    <w:rsid w:val="00E94C4C"/>
    <w:rsid w:val="00F3738D"/>
    <w:rsid w:val="00F441AF"/>
    <w:rsid w:val="00FA576C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F3B5"/>
  <w15:chartTrackingRefBased/>
  <w15:docId w15:val="{EF1D4278-6DA0-4F62-BA19-B586A12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60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6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86609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6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unktyZnak">
    <w:name w:val="punkty Znak"/>
    <w:basedOn w:val="Domylnaczcionkaakapitu"/>
    <w:link w:val="punkty"/>
    <w:locked/>
    <w:rsid w:val="00986609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986609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6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franasowicz</cp:lastModifiedBy>
  <cp:revision>2</cp:revision>
  <cp:lastPrinted>2020-10-14T12:03:00Z</cp:lastPrinted>
  <dcterms:created xsi:type="dcterms:W3CDTF">2021-05-19T05:57:00Z</dcterms:created>
  <dcterms:modified xsi:type="dcterms:W3CDTF">2021-05-19T05:57:00Z</dcterms:modified>
</cp:coreProperties>
</file>